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Drafter, Electrical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17-3012.02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Gain knowledge of and adhere to company policies and procedures, including all safety rules, regulations and procedures; develop knowledge in the design and construction of electric distribution facilities to serve a variety of customers.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Accurately develops and designs options for residential, commercial and industrial projects including homes, farms, apartments, signs, traffic signal, etc. Finalizes the design portion of the project in the most effective manner.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Accurately develops and designs options for lighting installations to offer customers the lighting design that best meets their requirements while adhering to company standards.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Evaluates transformer loading and primary/secondary conductor sizing to property size facilities for customer. Requisition materials for the project based on the most effective designer to meet the customer's request.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Accurately develops and designs options for primary and secondary relocations (including simple highway relocations) as well as OH to UG service, secondary and primary conversions in a manner that is consistent with company policies and procedures while maintaining the integrity of our</w:t>
              <w:br/>
              <w:t>facilities.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Learns Emergency Service Restoration procedures and assists in efforts to decrease both the number and duration of outages. Develops ability to scout storm damage and prioritizes restoration efforts for crews. Travels to other system locations as needed and serve as on call out list as Engineer or in other roles in after hours call out.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Attain knowledge in the design and construction practices associated with electric distribution facilities. Develops and applies knowledge of company engineering and construction methods, procedures, policies and standards and assist in company projects as a subject matters, as needed.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Completes outage follow-up process on less complex outages and engineers projects to eliminate fault sources contributing to outages. Predominant focus is on outages to residential customers.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project management for work assigned. Develops work plans, includes work management systems, drawing and other documents as needed for construction and other departments, Single point of contact to handle customer issues. Makes customer contact and schedules appointments, when appropriate. Negotiating issues dealing with dates, equipment placement with the customer.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based programs commonly used in analyzing and preparing work. Application includes Micro Station, Expert Designer, SEDs and Maximo.</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Drafter, Electrical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17-3012.02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0131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Communications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Analysis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AC Circuit Analysis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Expository Writing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Algebra/Trigonometry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Digital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Electronic Devices &amp;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CAD for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 Research and Reporting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Algebra/Trigonometry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Mechanics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Applied Calculus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Local Area Networks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Physics - Mechanics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Machines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Behavorial/Social Science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Humanities/Fine Art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CAD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CAD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Power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System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Instrumentation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CAD III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1.2K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