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Elementary School Teacher (3024CB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